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 xml:space="preserve">22.03.2018г.№ </w:t>
      </w:r>
      <w:r>
        <w:rPr>
          <w:rFonts w:ascii="Arial" w:eastAsia="Times New Roman" w:hAnsi="Arial" w:cs="Arial"/>
          <w:b/>
          <w:sz w:val="32"/>
          <w:szCs w:val="32"/>
        </w:rPr>
        <w:t>88</w:t>
      </w: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ТУРГЕНЕВСКОЕ СЕЛЬСКОЕ ПОСЕЛЕНИЕ</w:t>
      </w: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4EC5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73323" w:rsidRDefault="00473323" w:rsidP="00473323">
      <w:pPr>
        <w:rPr>
          <w:rFonts w:ascii="Arial" w:eastAsia="Times New Roman" w:hAnsi="Arial" w:cs="Arial"/>
          <w:b/>
          <w:sz w:val="32"/>
          <w:szCs w:val="32"/>
        </w:rPr>
      </w:pPr>
    </w:p>
    <w:p w:rsidR="00473323" w:rsidRDefault="00473323" w:rsidP="00473323">
      <w:pPr>
        <w:rPr>
          <w:rFonts w:ascii="Arial" w:eastAsia="Times New Roman" w:hAnsi="Arial" w:cs="Arial"/>
          <w:b/>
          <w:sz w:val="32"/>
          <w:szCs w:val="32"/>
        </w:rPr>
      </w:pPr>
    </w:p>
    <w:p w:rsidR="00473323" w:rsidRPr="003A179E" w:rsidRDefault="00473323" w:rsidP="004733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3A179E">
        <w:rPr>
          <w:rFonts w:ascii="Arial" w:eastAsia="Times New Roman" w:hAnsi="Arial" w:cs="Arial"/>
        </w:rPr>
        <w:t>В целях эффективной реализации в 201</w:t>
      </w:r>
      <w:r>
        <w:rPr>
          <w:rFonts w:ascii="Arial" w:eastAsia="Times New Roman" w:hAnsi="Arial" w:cs="Arial"/>
        </w:rPr>
        <w:t>8</w:t>
      </w:r>
      <w:r w:rsidRPr="003A179E">
        <w:rPr>
          <w:rFonts w:ascii="Arial" w:eastAsia="Times New Roman" w:hAnsi="Arial" w:cs="Arial"/>
        </w:rPr>
        <w:t xml:space="preserve"> году мероприятий перечня проектов народных инициатив, в соответствии с Положением о предоставлении и расходовании в 201</w:t>
      </w:r>
      <w:r>
        <w:rPr>
          <w:rFonts w:ascii="Arial" w:eastAsia="Times New Roman" w:hAnsi="Arial" w:cs="Arial"/>
        </w:rPr>
        <w:t>8</w:t>
      </w:r>
      <w:r w:rsidRPr="003A179E">
        <w:rPr>
          <w:rFonts w:ascii="Arial" w:eastAsia="Times New Roman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3A179E">
        <w:rPr>
          <w:rFonts w:ascii="Arial" w:eastAsia="Times New Roman" w:hAnsi="Arial" w:cs="Arial"/>
        </w:rPr>
        <w:t>софинансирования</w:t>
      </w:r>
      <w:proofErr w:type="spellEnd"/>
      <w:r w:rsidRPr="003A179E">
        <w:rPr>
          <w:rFonts w:ascii="Arial" w:eastAsia="Times New Roman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 1 статьи 86, статьей 161 Бюджетного кодекса Российской Федерации</w:t>
      </w:r>
      <w:proofErr w:type="gramEnd"/>
      <w:r w:rsidRPr="003A179E">
        <w:rPr>
          <w:rFonts w:ascii="Arial" w:eastAsia="Times New Roman" w:hAnsi="Arial" w:cs="Arial"/>
        </w:rPr>
        <w:t>, Уставом муниципального образования «Тургеневка»,</w:t>
      </w:r>
    </w:p>
    <w:p w:rsidR="00473323" w:rsidRPr="00A64EC5" w:rsidRDefault="00473323" w:rsidP="00473323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473323" w:rsidRPr="00A64EC5" w:rsidRDefault="00473323" w:rsidP="0047332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64EC5">
        <w:rPr>
          <w:rFonts w:ascii="Arial" w:eastAsia="Times New Roman" w:hAnsi="Arial" w:cs="Arial"/>
          <w:b/>
          <w:sz w:val="28"/>
          <w:szCs w:val="28"/>
        </w:rPr>
        <w:t>ДУМА РЕШИЛА:</w:t>
      </w:r>
    </w:p>
    <w:p w:rsidR="00473323" w:rsidRDefault="00473323" w:rsidP="00473323"/>
    <w:p w:rsidR="00473323" w:rsidRDefault="00473323" w:rsidP="00473323">
      <w:pPr>
        <w:widowControl w:val="0"/>
        <w:autoSpaceDE w:val="0"/>
        <w:autoSpaceDN w:val="0"/>
        <w:adjustRightInd w:val="0"/>
        <w:jc w:val="both"/>
      </w:pPr>
      <w:r w:rsidRPr="00473323">
        <w:rPr>
          <w:rFonts w:ascii="Arial" w:eastAsia="Times New Roman" w:hAnsi="Arial" w:cs="Arial"/>
        </w:rPr>
        <w:t xml:space="preserve">1.Утвердить </w:t>
      </w:r>
      <w:r>
        <w:rPr>
          <w:rFonts w:ascii="Arial" w:eastAsia="Times New Roman" w:hAnsi="Arial" w:cs="Arial"/>
        </w:rPr>
        <w:t>перечень</w:t>
      </w:r>
      <w:r w:rsidRPr="00473323">
        <w:rPr>
          <w:rFonts w:ascii="Arial" w:eastAsia="Times New Roman" w:hAnsi="Arial" w:cs="Arial"/>
        </w:rPr>
        <w:t xml:space="preserve"> народных инициатив, реализация которых в 201</w:t>
      </w:r>
      <w:r>
        <w:rPr>
          <w:rFonts w:ascii="Arial" w:eastAsia="Times New Roman" w:hAnsi="Arial" w:cs="Arial"/>
        </w:rPr>
        <w:t>8</w:t>
      </w:r>
      <w:r w:rsidRPr="00473323">
        <w:rPr>
          <w:rFonts w:ascii="Arial" w:eastAsia="Times New Roman" w:hAnsi="Arial" w:cs="Arial"/>
        </w:rPr>
        <w:t xml:space="preserve"> году осуществляется за счет средств местного бюджета в объеме </w:t>
      </w:r>
      <w:r>
        <w:rPr>
          <w:rFonts w:ascii="Arial" w:eastAsia="Times New Roman" w:hAnsi="Arial" w:cs="Arial"/>
        </w:rPr>
        <w:t xml:space="preserve">1322,50 </w:t>
      </w:r>
      <w:r w:rsidRPr="00473323">
        <w:rPr>
          <w:rFonts w:ascii="Arial" w:eastAsia="Times New Roman" w:hAnsi="Arial" w:cs="Arial"/>
        </w:rPr>
        <w:t xml:space="preserve"> рублей и субсидии из областного бюджета, предоставляемой в целях </w:t>
      </w:r>
      <w:proofErr w:type="spellStart"/>
      <w:r w:rsidRPr="00473323">
        <w:rPr>
          <w:rFonts w:ascii="Arial" w:eastAsia="Times New Roman" w:hAnsi="Arial" w:cs="Arial"/>
        </w:rPr>
        <w:t>софинансирования</w:t>
      </w:r>
      <w:proofErr w:type="spellEnd"/>
      <w:r w:rsidRPr="00473323">
        <w:rPr>
          <w:rFonts w:ascii="Arial" w:eastAsia="Times New Roman" w:hAnsi="Arial" w:cs="Arial"/>
        </w:rPr>
        <w:t xml:space="preserve"> расходных обязательств муниципального образования «Тургеневка», в объеме 1</w:t>
      </w:r>
      <w:r>
        <w:rPr>
          <w:rFonts w:ascii="Arial" w:eastAsia="Times New Roman" w:hAnsi="Arial" w:cs="Arial"/>
        </w:rPr>
        <w:t>309</w:t>
      </w:r>
      <w:r w:rsidRPr="00473323"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</w:rPr>
        <w:t>,00</w:t>
      </w:r>
      <w:r w:rsidRPr="00473323">
        <w:rPr>
          <w:rFonts w:ascii="Arial" w:eastAsia="Times New Roman" w:hAnsi="Arial" w:cs="Arial"/>
        </w:rPr>
        <w:t xml:space="preserve"> рублей</w:t>
      </w:r>
      <w:r>
        <w:rPr>
          <w:rFonts w:ascii="Arial" w:eastAsia="Times New Roman" w:hAnsi="Arial" w:cs="Arial"/>
        </w:rPr>
        <w:t>;</w:t>
      </w:r>
    </w:p>
    <w:p w:rsidR="00473323" w:rsidRPr="00A64EC5" w:rsidRDefault="00473323" w:rsidP="0047332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A64EC5">
        <w:rPr>
          <w:rFonts w:ascii="Arial" w:eastAsia="Times New Roman" w:hAnsi="Arial" w:cs="Arial"/>
        </w:rPr>
        <w:t>. Опубликовать решение Думы в очередном номере Вестника МО «Тургеневка»</w:t>
      </w:r>
    </w:p>
    <w:p w:rsidR="00473323" w:rsidRPr="00A64EC5" w:rsidRDefault="00473323" w:rsidP="00473323">
      <w:pPr>
        <w:rPr>
          <w:rFonts w:ascii="Arial" w:eastAsia="Times New Roman" w:hAnsi="Arial" w:cs="Arial"/>
        </w:rPr>
      </w:pPr>
    </w:p>
    <w:p w:rsidR="00473323" w:rsidRPr="00A64EC5" w:rsidRDefault="00473323" w:rsidP="00473323">
      <w:pPr>
        <w:rPr>
          <w:rFonts w:ascii="Arial" w:eastAsia="Times New Roman" w:hAnsi="Arial" w:cs="Arial"/>
        </w:rPr>
      </w:pPr>
    </w:p>
    <w:p w:rsidR="00473323" w:rsidRPr="00A64EC5" w:rsidRDefault="00473323" w:rsidP="00473323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Председатель Думы МО «Тургеневка»</w:t>
      </w:r>
    </w:p>
    <w:p w:rsidR="00473323" w:rsidRPr="00A64EC5" w:rsidRDefault="00473323" w:rsidP="00473323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Т.В. Токарева</w:t>
      </w:r>
    </w:p>
    <w:p w:rsidR="00473323" w:rsidRPr="00A64EC5" w:rsidRDefault="00473323" w:rsidP="00473323">
      <w:pPr>
        <w:rPr>
          <w:rFonts w:ascii="Arial" w:eastAsia="Times New Roman" w:hAnsi="Arial" w:cs="Arial"/>
        </w:rPr>
      </w:pPr>
    </w:p>
    <w:p w:rsidR="00473323" w:rsidRPr="00A64EC5" w:rsidRDefault="00473323" w:rsidP="00473323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Глава МО «Тургеневка»</w:t>
      </w:r>
    </w:p>
    <w:p w:rsidR="00473323" w:rsidRPr="00A64EC5" w:rsidRDefault="00473323" w:rsidP="00473323">
      <w:pPr>
        <w:rPr>
          <w:rFonts w:ascii="Arial" w:eastAsia="Times New Roman" w:hAnsi="Arial" w:cs="Arial"/>
        </w:rPr>
      </w:pPr>
      <w:r w:rsidRPr="00A64EC5">
        <w:rPr>
          <w:rFonts w:ascii="Arial" w:eastAsia="Times New Roman" w:hAnsi="Arial" w:cs="Arial"/>
        </w:rPr>
        <w:t>В.В.Синкевич</w:t>
      </w:r>
    </w:p>
    <w:p w:rsidR="00473323" w:rsidRPr="00A64EC5" w:rsidRDefault="00473323" w:rsidP="00473323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473323" w:rsidRPr="00A64EC5" w:rsidRDefault="00473323" w:rsidP="00473323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473323" w:rsidRPr="00A64EC5" w:rsidRDefault="00473323" w:rsidP="00473323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 w:rsidP="00473323"/>
    <w:p w:rsidR="00473323" w:rsidRDefault="00473323">
      <w:pPr>
        <w:sectPr w:rsidR="00473323" w:rsidSect="004733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3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4666"/>
        <w:gridCol w:w="1373"/>
        <w:gridCol w:w="45"/>
        <w:gridCol w:w="141"/>
        <w:gridCol w:w="142"/>
        <w:gridCol w:w="1292"/>
        <w:gridCol w:w="267"/>
        <w:gridCol w:w="236"/>
        <w:gridCol w:w="48"/>
        <w:gridCol w:w="142"/>
        <w:gridCol w:w="708"/>
        <w:gridCol w:w="851"/>
        <w:gridCol w:w="709"/>
        <w:gridCol w:w="236"/>
        <w:gridCol w:w="614"/>
        <w:gridCol w:w="61"/>
        <w:gridCol w:w="1215"/>
        <w:gridCol w:w="283"/>
        <w:gridCol w:w="1045"/>
        <w:gridCol w:w="515"/>
        <w:gridCol w:w="36"/>
        <w:gridCol w:w="247"/>
        <w:gridCol w:w="405"/>
        <w:gridCol w:w="943"/>
        <w:gridCol w:w="236"/>
        <w:gridCol w:w="315"/>
        <w:gridCol w:w="236"/>
        <w:gridCol w:w="226"/>
        <w:gridCol w:w="551"/>
      </w:tblGrid>
      <w:tr w:rsidR="00F937A6" w:rsidRPr="00473323" w:rsidTr="003A179E">
        <w:trPr>
          <w:gridAfter w:val="6"/>
          <w:wAfter w:w="2507" w:type="dxa"/>
          <w:trHeight w:val="660"/>
        </w:trPr>
        <w:tc>
          <w:tcPr>
            <w:tcW w:w="158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AE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Перечень проектов народных инициатив на 2018 год</w:t>
            </w:r>
          </w:p>
        </w:tc>
      </w:tr>
      <w:tr w:rsidR="00F937A6" w:rsidRPr="00473323" w:rsidTr="003A179E">
        <w:trPr>
          <w:gridAfter w:val="1"/>
          <w:wAfter w:w="551" w:type="dxa"/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AEE">
              <w:rPr>
                <w:rFonts w:ascii="Arial" w:eastAsia="Times New Roman" w:hAnsi="Arial" w:cs="Arial"/>
                <w:color w:val="000000"/>
              </w:rPr>
              <w:t>муниципального образования "Тургеневка"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937A6" w:rsidRPr="00473323" w:rsidTr="003A179E">
        <w:trPr>
          <w:gridAfter w:val="6"/>
          <w:wAfter w:w="2507" w:type="dxa"/>
          <w:trHeight w:val="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AEE">
              <w:rPr>
                <w:rFonts w:ascii="Arial" w:eastAsia="Times New Roman" w:hAnsi="Arial" w:cs="Arial"/>
                <w:color w:val="000000"/>
              </w:rPr>
              <w:t>________________________________________________________________________</w:t>
            </w:r>
          </w:p>
        </w:tc>
      </w:tr>
      <w:tr w:rsidR="00F937A6" w:rsidRPr="00473323" w:rsidTr="003A179E">
        <w:trPr>
          <w:gridAfter w:val="6"/>
          <w:wAfter w:w="2507" w:type="dxa"/>
          <w:trHeight w:val="300"/>
        </w:trPr>
        <w:tc>
          <w:tcPr>
            <w:tcW w:w="158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AEE">
              <w:rPr>
                <w:rFonts w:ascii="Arial" w:eastAsia="Times New Roman" w:hAnsi="Arial" w:cs="Arial"/>
                <w:color w:val="000000"/>
              </w:rPr>
              <w:t>(наименование городского округа, поселения, муниципального района)</w:t>
            </w:r>
          </w:p>
        </w:tc>
      </w:tr>
      <w:tr w:rsidR="00473323" w:rsidRPr="00473323" w:rsidTr="00B62224">
        <w:trPr>
          <w:gridAfter w:val="1"/>
          <w:wAfter w:w="551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</w:tr>
      <w:tr w:rsidR="00F937A6" w:rsidRPr="00473323" w:rsidTr="00B62224">
        <w:trPr>
          <w:gridAfter w:val="7"/>
          <w:wAfter w:w="2912" w:type="dxa"/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№ </w:t>
            </w:r>
            <w:proofErr w:type="gramStart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B3AEE" w:rsidRPr="00FB3AEE" w:rsidRDefault="00FB3AEE" w:rsidP="00F937A6">
            <w:pPr>
              <w:ind w:right="884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в том числе </w:t>
            </w:r>
            <w:proofErr w:type="gramStart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из</w:t>
            </w:r>
            <w:proofErr w:type="gramEnd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B62224">
            <w:pPr>
              <w:tabs>
                <w:tab w:val="left" w:pos="459"/>
              </w:tabs>
              <w:ind w:left="459" w:hanging="241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Пункт </w:t>
            </w:r>
            <w:r w:rsidR="00B62224" w:rsidRPr="00B62224">
              <w:rPr>
                <w:rFonts w:ascii="Arial" w:eastAsia="Times New Roman" w:hAnsi="Arial" w:cs="Arial"/>
                <w:sz w:val="22"/>
                <w:szCs w:val="22"/>
              </w:rPr>
              <w:t xml:space="preserve">статьи  </w:t>
            </w:r>
            <w:r w:rsidRPr="00FB3AEE">
              <w:rPr>
                <w:rFonts w:ascii="Arial" w:eastAsia="Times New Roman" w:hAnsi="Arial" w:cs="Arial"/>
                <w:sz w:val="22"/>
                <w:szCs w:val="22"/>
              </w:rPr>
              <w:br/>
              <w:t>ФЗ от 06.10.2003 г.</w:t>
            </w:r>
            <w:r w:rsidRPr="00FB3AEE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 № 131-ФЗ «Об общих принципах организации</w:t>
            </w:r>
            <w:r w:rsidR="00B62224" w:rsidRPr="00B6222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 местного </w:t>
            </w:r>
            <w:r w:rsidR="00B62224" w:rsidRPr="00B62224"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амоуправления в Российской Федерации»</w:t>
            </w:r>
          </w:p>
        </w:tc>
      </w:tr>
      <w:tr w:rsidR="00F937A6" w:rsidRPr="00473323" w:rsidTr="00B62224">
        <w:trPr>
          <w:gridAfter w:val="7"/>
          <w:wAfter w:w="2912" w:type="dxa"/>
          <w:trHeight w:val="15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областного бюджета, руб.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местного        бюджета</w:t>
            </w:r>
            <w:r w:rsidRPr="00FB3AEE">
              <w:rPr>
                <w:rFonts w:ascii="Arial" w:eastAsia="Times New Roman" w:hAnsi="Arial" w:cs="Arial"/>
                <w:b/>
                <w:bCs/>
              </w:rPr>
              <w:t>*</w:t>
            </w:r>
            <w:r w:rsidRPr="00FB3AEE">
              <w:rPr>
                <w:rFonts w:ascii="Arial" w:eastAsia="Times New Roman" w:hAnsi="Arial" w:cs="Arial"/>
              </w:rPr>
              <w:t>, руб.</w:t>
            </w: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</w:tr>
      <w:tr w:rsidR="00F937A6" w:rsidRPr="00473323" w:rsidTr="00B62224">
        <w:trPr>
          <w:gridAfter w:val="7"/>
          <w:wAfter w:w="2912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Приобретение материалов и оборудования (котла,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до 29 декабря 2018 года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937A6" w:rsidRPr="00473323" w:rsidTr="00B62224">
        <w:trPr>
          <w:gridAfter w:val="7"/>
          <w:wAfter w:w="2912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радиаторов, труб и т.д.) для устройства системы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937A6" w:rsidRPr="00473323" w:rsidTr="00B62224">
        <w:trPr>
          <w:gridAfter w:val="7"/>
          <w:wAfter w:w="2912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отопления в здании библиотеки МБУК ИДЦ МО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132222,50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130900,00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1322,50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14.1.12</w:t>
            </w:r>
          </w:p>
        </w:tc>
      </w:tr>
      <w:tr w:rsidR="00F937A6" w:rsidRPr="00473323" w:rsidTr="00B62224">
        <w:trPr>
          <w:gridAfter w:val="7"/>
          <w:wAfter w:w="2912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 "Тургеневка" с. Тургеневка, ул. Советская ,54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937A6" w:rsidRPr="00473323" w:rsidTr="00B62224">
        <w:trPr>
          <w:gridAfter w:val="7"/>
          <w:wAfter w:w="2912" w:type="dxa"/>
          <w:trHeight w:val="3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ИТОГО: </w:t>
            </w:r>
            <w:r w:rsidRPr="00FB3AEE">
              <w:rPr>
                <w:rFonts w:ascii="Arial" w:eastAsia="Times New Roman" w:hAnsi="Arial" w:cs="Arial"/>
                <w:b/>
                <w:bCs/>
                <w:color w:val="C0C0C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132222,50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130900,00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1322,50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937A6" w:rsidRPr="00473323" w:rsidTr="00B62224">
        <w:trPr>
          <w:gridAfter w:val="7"/>
          <w:wAfter w:w="2912" w:type="dxa"/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</w:tr>
      <w:tr w:rsidR="00F937A6" w:rsidRPr="00473323" w:rsidTr="003A179E">
        <w:trPr>
          <w:gridAfter w:val="7"/>
          <w:wAfter w:w="2912" w:type="dxa"/>
          <w:trHeight w:val="750"/>
        </w:trPr>
        <w:tc>
          <w:tcPr>
            <w:tcW w:w="154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B3AEE">
              <w:rPr>
                <w:rFonts w:ascii="Arial" w:eastAsia="Times New Roman" w:hAnsi="Arial" w:cs="Arial"/>
                <w:sz w:val="22"/>
                <w:szCs w:val="22"/>
              </w:rPr>
              <w:t>*Объем финансирования из местного бюджета указывается  в соответствии с пунктом 16 Положения о предоставлении и расходовании субсидий из облас</w:t>
            </w:r>
            <w:r w:rsidR="00473323" w:rsidRPr="00473323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ного бюджета местным бюджетам в целях </w:t>
            </w:r>
            <w:proofErr w:type="spellStart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софинансирования</w:t>
            </w:r>
            <w:proofErr w:type="spellEnd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</w:t>
            </w:r>
            <w:bookmarkStart w:id="0" w:name="_GoBack"/>
            <w:bookmarkEnd w:id="0"/>
            <w:r w:rsidRPr="00FB3AEE">
              <w:rPr>
                <w:rFonts w:ascii="Arial" w:eastAsia="Times New Roman" w:hAnsi="Arial" w:cs="Arial"/>
                <w:sz w:val="22"/>
                <w:szCs w:val="22"/>
              </w:rPr>
              <w:t>атив на 2018 год по всем мероприятиям, включенным в перечень проектов народных инициатив.</w:t>
            </w:r>
          </w:p>
        </w:tc>
      </w:tr>
      <w:tr w:rsidR="00F937A6" w:rsidRPr="00473323" w:rsidTr="003A179E">
        <w:trPr>
          <w:gridAfter w:val="1"/>
          <w:wAfter w:w="551" w:type="dxa"/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</w:tr>
      <w:tr w:rsidR="003A179E" w:rsidRPr="00473323" w:rsidTr="003A179E">
        <w:trPr>
          <w:gridAfter w:val="13"/>
          <w:wAfter w:w="6253" w:type="dxa"/>
          <w:trHeight w:val="54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9E" w:rsidRPr="00473323" w:rsidRDefault="003A179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 xml:space="preserve">Глава администрации </w:t>
            </w:r>
          </w:p>
          <w:p w:rsidR="003A179E" w:rsidRPr="00FB3AEE" w:rsidRDefault="003A179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муниципального образования "Тургеневка"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9E" w:rsidRPr="00FB3AEE" w:rsidRDefault="003A179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9E" w:rsidRPr="00FB3AEE" w:rsidRDefault="003A179E" w:rsidP="00FB3AEE">
            <w:pPr>
              <w:rPr>
                <w:rFonts w:ascii="Arial" w:eastAsia="Times New Roman" w:hAnsi="Arial" w:cs="Arial"/>
              </w:rPr>
            </w:pPr>
            <w:r w:rsidRPr="00473323">
              <w:rPr>
                <w:rFonts w:ascii="Arial" w:eastAsia="Times New Roman" w:hAnsi="Arial" w:cs="Arial"/>
              </w:rPr>
              <w:t xml:space="preserve">         </w:t>
            </w:r>
          </w:p>
        </w:tc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9E" w:rsidRPr="00FB3AEE" w:rsidRDefault="003A179E" w:rsidP="00FB3AEE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B3AEE">
              <w:rPr>
                <w:rFonts w:ascii="Arial" w:eastAsia="Times New Roman" w:hAnsi="Arial" w:cs="Arial"/>
                <w:u w:val="single"/>
              </w:rPr>
              <w:t xml:space="preserve">  ( Синкевич В.В.)</w:t>
            </w:r>
          </w:p>
        </w:tc>
      </w:tr>
      <w:tr w:rsidR="00F937A6" w:rsidRPr="00473323" w:rsidTr="003A179E">
        <w:trPr>
          <w:gridAfter w:val="11"/>
          <w:wAfter w:w="4755" w:type="dxa"/>
          <w:trHeight w:val="852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A6" w:rsidRPr="00473323" w:rsidRDefault="00FB3AE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Главный специалист</w:t>
            </w:r>
          </w:p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 xml:space="preserve"> (бухгалтер-финансист) МО "Тургеневка"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___________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3A179E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B3AEE">
              <w:rPr>
                <w:rFonts w:ascii="Arial" w:eastAsia="Times New Roman" w:hAnsi="Arial" w:cs="Arial"/>
                <w:u w:val="single"/>
              </w:rPr>
              <w:t xml:space="preserve">  ( </w:t>
            </w:r>
            <w:proofErr w:type="spellStart"/>
            <w:r w:rsidRPr="00FB3AEE">
              <w:rPr>
                <w:rFonts w:ascii="Arial" w:eastAsia="Times New Roman" w:hAnsi="Arial" w:cs="Arial"/>
                <w:u w:val="single"/>
              </w:rPr>
              <w:t>Рыкун</w:t>
            </w:r>
            <w:proofErr w:type="spellEnd"/>
            <w:r w:rsidRPr="00FB3AEE">
              <w:rPr>
                <w:rFonts w:ascii="Arial" w:eastAsia="Times New Roman" w:hAnsi="Arial" w:cs="Arial"/>
                <w:u w:val="single"/>
              </w:rPr>
              <w:t xml:space="preserve"> В.Н.)</w:t>
            </w:r>
          </w:p>
        </w:tc>
      </w:tr>
      <w:tr w:rsidR="00F937A6" w:rsidRPr="00473323" w:rsidTr="003A179E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937A6" w:rsidP="00FB3A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73323">
              <w:rPr>
                <w:rFonts w:ascii="Arial" w:eastAsia="Times New Roman" w:hAnsi="Arial" w:cs="Arial"/>
              </w:rPr>
              <w:t xml:space="preserve">       </w:t>
            </w:r>
            <w:r w:rsidRPr="00473323">
              <w:rPr>
                <w:rFonts w:ascii="Arial" w:eastAsia="Times New Roman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6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937A6" w:rsidRPr="00473323" w:rsidTr="003A179E">
        <w:trPr>
          <w:gridAfter w:val="9"/>
          <w:wAfter w:w="3195" w:type="dxa"/>
          <w:trHeight w:val="375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A6" w:rsidRPr="00473323" w:rsidRDefault="00FB3AE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 xml:space="preserve">специалист по имуществу </w:t>
            </w:r>
          </w:p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администрации МО "Тургеневка"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>___________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rPr>
                <w:rFonts w:ascii="Arial" w:eastAsia="Times New Roman" w:hAnsi="Arial" w:cs="Arial"/>
              </w:rPr>
            </w:pPr>
            <w:r w:rsidRPr="00FB3AEE">
              <w:rPr>
                <w:rFonts w:ascii="Arial" w:eastAsia="Times New Roman" w:hAnsi="Arial" w:cs="Arial"/>
              </w:rPr>
              <w:t xml:space="preserve">   ( </w:t>
            </w:r>
            <w:r w:rsidRPr="00FB3AEE">
              <w:rPr>
                <w:rFonts w:ascii="Arial" w:eastAsia="Times New Roman" w:hAnsi="Arial" w:cs="Arial"/>
                <w:u w:val="single"/>
              </w:rPr>
              <w:t xml:space="preserve">   Тюшкевич В.В.</w:t>
            </w:r>
            <w:proofErr w:type="gramStart"/>
            <w:r w:rsidRPr="00FB3AEE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FB3AE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EE" w:rsidRPr="00FB3AEE" w:rsidRDefault="00FB3AEE" w:rsidP="00FB3AEE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B3AEE">
              <w:rPr>
                <w:rFonts w:ascii="Arial" w:eastAsia="Times New Roman" w:hAnsi="Arial" w:cs="Arial"/>
                <w:u w:val="single"/>
              </w:rPr>
              <w:t>89041124841</w:t>
            </w:r>
          </w:p>
        </w:tc>
      </w:tr>
    </w:tbl>
    <w:p w:rsidR="00FB3AEE" w:rsidRPr="00473323" w:rsidRDefault="00F937A6">
      <w:pPr>
        <w:rPr>
          <w:rFonts w:ascii="Arial" w:hAnsi="Arial" w:cs="Arial"/>
          <w:sz w:val="22"/>
          <w:szCs w:val="22"/>
        </w:rPr>
      </w:pPr>
      <w:r w:rsidRPr="004733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(подпись)</w:t>
      </w:r>
    </w:p>
    <w:sectPr w:rsidR="00FB3AEE" w:rsidRPr="00473323" w:rsidSect="00B62224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0"/>
    <w:rsid w:val="00121320"/>
    <w:rsid w:val="003A179E"/>
    <w:rsid w:val="00473323"/>
    <w:rsid w:val="00586321"/>
    <w:rsid w:val="00B62224"/>
    <w:rsid w:val="00F00790"/>
    <w:rsid w:val="00F937A6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2018-03-30T04:31:00Z</cp:lastPrinted>
  <dcterms:created xsi:type="dcterms:W3CDTF">2018-03-30T03:45:00Z</dcterms:created>
  <dcterms:modified xsi:type="dcterms:W3CDTF">2018-03-30T04:32:00Z</dcterms:modified>
</cp:coreProperties>
</file>